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108" w:type="dxa"/>
        <w:tblLook w:val="01E0" w:firstRow="1" w:lastRow="1" w:firstColumn="1" w:lastColumn="1" w:noHBand="0" w:noVBand="0"/>
      </w:tblPr>
      <w:tblGrid>
        <w:gridCol w:w="5670"/>
        <w:gridCol w:w="4112"/>
      </w:tblGrid>
      <w:tr w:rsidR="006C0621" w:rsidRPr="006C0621" w14:paraId="3D11F7FB" w14:textId="77777777" w:rsidTr="00240852">
        <w:tc>
          <w:tcPr>
            <w:tcW w:w="5670" w:type="dxa"/>
            <w:shd w:val="clear" w:color="auto" w:fill="auto"/>
          </w:tcPr>
          <w:p w14:paraId="3F58E6A8" w14:textId="77777777" w:rsidR="006C0621" w:rsidRPr="006C0621" w:rsidRDefault="006C0621" w:rsidP="006C062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2" w:type="dxa"/>
            <w:shd w:val="clear" w:color="auto" w:fill="auto"/>
          </w:tcPr>
          <w:p w14:paraId="6F972B63" w14:textId="3408648F" w:rsidR="006C0621" w:rsidRPr="006C0621" w:rsidRDefault="006C0621" w:rsidP="006C0621">
            <w:pPr>
              <w:ind w:left="318" w:right="-108"/>
              <w:rPr>
                <w:sz w:val="28"/>
                <w:szCs w:val="28"/>
              </w:rPr>
            </w:pPr>
            <w:r w:rsidRPr="006C0621">
              <w:rPr>
                <w:sz w:val="28"/>
                <w:szCs w:val="28"/>
              </w:rPr>
              <w:t xml:space="preserve">Главе </w:t>
            </w:r>
            <w:r w:rsidR="009C6476">
              <w:rPr>
                <w:sz w:val="28"/>
                <w:szCs w:val="28"/>
              </w:rPr>
              <w:t xml:space="preserve">Ленинского </w:t>
            </w:r>
            <w:r w:rsidRPr="006C0621">
              <w:rPr>
                <w:sz w:val="28"/>
                <w:szCs w:val="28"/>
              </w:rPr>
              <w:t xml:space="preserve">городского </w:t>
            </w:r>
          </w:p>
          <w:p w14:paraId="1568564D" w14:textId="5557C345" w:rsidR="006C0621" w:rsidRPr="00B4390E" w:rsidRDefault="006C0621" w:rsidP="006C0621">
            <w:pPr>
              <w:ind w:left="318" w:right="-108"/>
              <w:rPr>
                <w:sz w:val="28"/>
                <w:szCs w:val="28"/>
              </w:rPr>
            </w:pPr>
            <w:r w:rsidRPr="006C0621">
              <w:rPr>
                <w:sz w:val="28"/>
                <w:szCs w:val="28"/>
              </w:rPr>
              <w:t>округа</w:t>
            </w:r>
            <w:r w:rsidRPr="006C0621">
              <w:t xml:space="preserve"> </w:t>
            </w:r>
          </w:p>
          <w:p w14:paraId="5EC379A6" w14:textId="77777777" w:rsidR="006C0621" w:rsidRPr="006C0621" w:rsidRDefault="006C0621" w:rsidP="006C0621">
            <w:pPr>
              <w:ind w:left="318" w:right="-108"/>
              <w:rPr>
                <w:sz w:val="28"/>
                <w:szCs w:val="28"/>
              </w:rPr>
            </w:pPr>
            <w:r w:rsidRPr="006C0621">
              <w:rPr>
                <w:sz w:val="28"/>
                <w:szCs w:val="28"/>
              </w:rPr>
              <w:t>Московской области</w:t>
            </w:r>
          </w:p>
          <w:p w14:paraId="12A773CB" w14:textId="32A76201" w:rsidR="006C0621" w:rsidRPr="006C0621" w:rsidRDefault="00DD6FB1" w:rsidP="00DD6FB1">
            <w:pPr>
              <w:widowControl w:val="0"/>
              <w:tabs>
                <w:tab w:val="left" w:pos="426"/>
                <w:tab w:val="left" w:pos="851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9C6476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9C6476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9C6476">
              <w:rPr>
                <w:color w:val="000000"/>
                <w:sz w:val="28"/>
                <w:szCs w:val="28"/>
                <w:shd w:val="clear" w:color="auto" w:fill="FFFFFF"/>
              </w:rPr>
              <w:t>Спасскому</w:t>
            </w:r>
          </w:p>
        </w:tc>
      </w:tr>
    </w:tbl>
    <w:p w14:paraId="75632BBA" w14:textId="77777777" w:rsidR="006C0621" w:rsidRPr="006C0621" w:rsidRDefault="006C0621" w:rsidP="006C0621">
      <w:pPr>
        <w:widowControl w:val="0"/>
        <w:tabs>
          <w:tab w:val="left" w:pos="426"/>
          <w:tab w:val="left" w:pos="851"/>
        </w:tabs>
        <w:ind w:firstLine="567"/>
        <w:jc w:val="center"/>
        <w:rPr>
          <w:bCs/>
          <w:sz w:val="28"/>
          <w:szCs w:val="28"/>
        </w:rPr>
      </w:pPr>
    </w:p>
    <w:p w14:paraId="78916CB6" w14:textId="77777777" w:rsidR="006C0621" w:rsidRPr="006C0621" w:rsidRDefault="006C0621" w:rsidP="006C0621">
      <w:pPr>
        <w:jc w:val="center"/>
        <w:rPr>
          <w:b/>
          <w:bCs/>
          <w:sz w:val="28"/>
          <w:szCs w:val="28"/>
        </w:rPr>
      </w:pPr>
      <w:r w:rsidRPr="006C0621">
        <w:rPr>
          <w:b/>
          <w:bCs/>
          <w:sz w:val="28"/>
          <w:szCs w:val="28"/>
        </w:rPr>
        <w:t xml:space="preserve">Ходатайство об установлении публичного сервитута </w:t>
      </w:r>
    </w:p>
    <w:p w14:paraId="7E0482EA" w14:textId="77777777" w:rsidR="006C0621" w:rsidRPr="006C0621" w:rsidRDefault="006C0621" w:rsidP="006C062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2481"/>
        <w:gridCol w:w="1346"/>
        <w:gridCol w:w="1321"/>
        <w:gridCol w:w="1272"/>
        <w:gridCol w:w="1871"/>
      </w:tblGrid>
      <w:tr w:rsidR="006C0621" w:rsidRPr="006C0621" w14:paraId="1C4B26B1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481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1</w:t>
            </w:r>
          </w:p>
        </w:tc>
        <w:tc>
          <w:tcPr>
            <w:tcW w:w="8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9853" w14:textId="77BF74E9" w:rsidR="006C0621" w:rsidRPr="006C0621" w:rsidRDefault="006C0621" w:rsidP="006C0621">
            <w:pPr>
              <w:spacing w:after="120"/>
              <w:ind w:firstLine="567"/>
              <w:jc w:val="center"/>
              <w:rPr>
                <w:u w:val="single"/>
              </w:rPr>
            </w:pPr>
            <w:r w:rsidRPr="006C0621">
              <w:rPr>
                <w:u w:val="single"/>
              </w:rPr>
              <w:t xml:space="preserve">Администрация </w:t>
            </w:r>
            <w:r w:rsidR="009C6476">
              <w:rPr>
                <w:u w:val="single"/>
              </w:rPr>
              <w:t xml:space="preserve">Ленинского </w:t>
            </w:r>
            <w:r w:rsidRPr="006C0621">
              <w:rPr>
                <w:u w:val="single"/>
              </w:rPr>
              <w:t xml:space="preserve">городского округа </w:t>
            </w:r>
            <w:r w:rsidR="00DD6FB1">
              <w:rPr>
                <w:u w:val="single"/>
              </w:rPr>
              <w:t>Московской области</w:t>
            </w:r>
          </w:p>
          <w:p w14:paraId="1C55A296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(наименование органа, принимающего решение об установлении публичного сервитута)</w:t>
            </w:r>
          </w:p>
        </w:tc>
      </w:tr>
      <w:tr w:rsidR="006C0621" w:rsidRPr="006C0621" w14:paraId="7B7E9693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1BF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1" w:name="Par66"/>
            <w:bookmarkEnd w:id="1"/>
            <w:r w:rsidRPr="006C0621">
              <w:t>2</w:t>
            </w:r>
          </w:p>
        </w:tc>
        <w:tc>
          <w:tcPr>
            <w:tcW w:w="8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DC3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 xml:space="preserve">Сведения о лице, представившем ходатайство об установлении публичного сервитута (далее - заявитель): </w:t>
            </w:r>
          </w:p>
        </w:tc>
      </w:tr>
      <w:tr w:rsidR="006C0621" w:rsidRPr="006C0621" w14:paraId="2CEEB91D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8574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2.1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9D4F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Полное наименование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EAA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Акционерное Общество «Мособлгаз»</w:t>
            </w:r>
          </w:p>
        </w:tc>
      </w:tr>
      <w:tr w:rsidR="006C0621" w:rsidRPr="006C0621" w14:paraId="07CA5E6F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0B4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2.2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CB0F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Сокращенное наименование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6FB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АО «Мособлгаз»</w:t>
            </w:r>
          </w:p>
        </w:tc>
      </w:tr>
      <w:tr w:rsidR="006C0621" w:rsidRPr="006C0621" w14:paraId="57AF0A12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743B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2.3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E634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Организационно-правовая форма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52F4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Акционерное Общество</w:t>
            </w:r>
          </w:p>
        </w:tc>
      </w:tr>
      <w:tr w:rsidR="006C0621" w:rsidRPr="006C0621" w14:paraId="61C25922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2D8D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2.4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7255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0750" w14:textId="3A7E87A7" w:rsidR="006C0621" w:rsidRPr="006C0621" w:rsidRDefault="006C0621" w:rsidP="006C0621">
            <w:pPr>
              <w:tabs>
                <w:tab w:val="left" w:pos="993"/>
              </w:tabs>
              <w:ind w:left="80"/>
              <w:contextualSpacing/>
              <w:jc w:val="both"/>
            </w:pPr>
            <w:r w:rsidRPr="006C0621">
              <w:t>142110, Московская область</w:t>
            </w:r>
            <w:r>
              <w:t xml:space="preserve">, </w:t>
            </w:r>
            <w:r w:rsidRPr="006C0621">
              <w:t>г.</w:t>
            </w:r>
            <w:r>
              <w:t> </w:t>
            </w:r>
            <w:r w:rsidRPr="006C0621">
              <w:t>Подольск, ул. Кирова,</w:t>
            </w:r>
            <w:r>
              <w:t xml:space="preserve"> </w:t>
            </w:r>
            <w:r w:rsidRPr="006C0621">
              <w:t>д.</w:t>
            </w:r>
            <w:r>
              <w:t xml:space="preserve"> </w:t>
            </w:r>
            <w:r w:rsidRPr="006C0621">
              <w:t>31 А</w:t>
            </w:r>
          </w:p>
        </w:tc>
      </w:tr>
      <w:tr w:rsidR="006C0621" w:rsidRPr="006C0621" w14:paraId="397BA7CF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BB8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2.5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910A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BF1D" w14:textId="195FC9FA" w:rsidR="006C0621" w:rsidRPr="006C0621" w:rsidRDefault="0007638F" w:rsidP="006C0621">
            <w:pPr>
              <w:autoSpaceDE w:val="0"/>
              <w:autoSpaceDN w:val="0"/>
              <w:adjustRightInd w:val="0"/>
            </w:pPr>
            <w:r w:rsidRPr="0007638F">
              <w:rPr>
                <w:bCs/>
                <w:iCs/>
              </w:rPr>
              <w:t>143082, Московская область, город Одинцово, деревня Раздоры, километр 1</w:t>
            </w:r>
            <w:r>
              <w:rPr>
                <w:bCs/>
                <w:iCs/>
              </w:rPr>
              <w:noBreakHyphen/>
            </w:r>
            <w:r w:rsidRPr="0007638F">
              <w:rPr>
                <w:bCs/>
                <w:iCs/>
              </w:rPr>
              <w:t>й (Рублево-Успенское шоссе тер.), дом 1, корп. Б, этаж 9, кабинет 901</w:t>
            </w:r>
          </w:p>
        </w:tc>
      </w:tr>
      <w:tr w:rsidR="006C0621" w:rsidRPr="006C0621" w14:paraId="052E2721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75CE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2.6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5638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Адрес электронной почты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23F" w14:textId="3CBB3FD1" w:rsidR="006C0621" w:rsidRPr="006C0621" w:rsidRDefault="006C0621" w:rsidP="006C062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C0621" w:rsidRPr="006C0621" w14:paraId="4940EA35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11A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2.7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16A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ОГРН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C5C" w14:textId="02B389D4" w:rsidR="006C0621" w:rsidRPr="006C0621" w:rsidRDefault="006C0621" w:rsidP="00BB4F3C">
            <w:pPr>
              <w:tabs>
                <w:tab w:val="left" w:pos="993"/>
              </w:tabs>
              <w:jc w:val="center"/>
              <w:rPr>
                <w:b/>
              </w:rPr>
            </w:pPr>
            <w:r w:rsidRPr="006C0621">
              <w:t>1175024034734</w:t>
            </w:r>
          </w:p>
        </w:tc>
      </w:tr>
      <w:tr w:rsidR="006C0621" w:rsidRPr="006C0621" w14:paraId="206C42B6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C35A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2.8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3435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ИНН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86EE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5032292612</w:t>
            </w:r>
          </w:p>
        </w:tc>
      </w:tr>
      <w:tr w:rsidR="006C0621" w:rsidRPr="006C0621" w14:paraId="3FE2CF71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978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  <w:outlineLvl w:val="2"/>
            </w:pPr>
            <w:r w:rsidRPr="006C0621">
              <w:t>3</w:t>
            </w:r>
          </w:p>
        </w:tc>
        <w:tc>
          <w:tcPr>
            <w:tcW w:w="8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A22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Сведения о представителе заявителя:</w:t>
            </w:r>
          </w:p>
        </w:tc>
      </w:tr>
      <w:tr w:rsidR="006C0621" w:rsidRPr="006C0621" w14:paraId="1BAD0DE0" w14:textId="77777777" w:rsidTr="0024085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884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3.1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D151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Фамилия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09E3" w14:textId="0F9BAB43" w:rsidR="00675F4E" w:rsidRPr="008C2AA0" w:rsidRDefault="008C2AA0" w:rsidP="008C2AA0">
            <w:pPr>
              <w:autoSpaceDE w:val="0"/>
              <w:autoSpaceDN w:val="0"/>
              <w:adjustRightInd w:val="0"/>
              <w:jc w:val="center"/>
            </w:pPr>
            <w:r w:rsidRPr="008C2AA0">
              <w:t>Маркелов</w:t>
            </w:r>
          </w:p>
        </w:tc>
      </w:tr>
      <w:tr w:rsidR="006C0621" w:rsidRPr="006C0621" w14:paraId="5AF1E7D8" w14:textId="77777777" w:rsidTr="00240852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1DFE" w14:textId="77777777" w:rsidR="006C0621" w:rsidRPr="006C0621" w:rsidRDefault="006C0621" w:rsidP="006C062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8E64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Имя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4222" w14:textId="6E4F8F7E" w:rsidR="006C0621" w:rsidRPr="008C2AA0" w:rsidRDefault="008C2AA0" w:rsidP="006C0621">
            <w:pPr>
              <w:autoSpaceDE w:val="0"/>
              <w:autoSpaceDN w:val="0"/>
              <w:adjustRightInd w:val="0"/>
              <w:jc w:val="center"/>
            </w:pPr>
            <w:r w:rsidRPr="008C2AA0">
              <w:t>Игорь</w:t>
            </w:r>
          </w:p>
        </w:tc>
      </w:tr>
      <w:tr w:rsidR="006C0621" w:rsidRPr="006C0621" w14:paraId="6C0D0E4C" w14:textId="77777777" w:rsidTr="00240852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2CFA" w14:textId="77777777" w:rsidR="006C0621" w:rsidRPr="006C0621" w:rsidRDefault="006C0621" w:rsidP="006C062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2EB1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Отчество (при наличии)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F4CC" w14:textId="77777777" w:rsidR="006C0621" w:rsidRPr="008C2AA0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8C2AA0">
              <w:t>Николаевич</w:t>
            </w:r>
          </w:p>
        </w:tc>
      </w:tr>
      <w:tr w:rsidR="006C0621" w:rsidRPr="006C0621" w14:paraId="4676971E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1CB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3.2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6012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Адрес электронной почты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7EE2" w14:textId="5C72A185" w:rsidR="006C0621" w:rsidRPr="006C0621" w:rsidRDefault="006B556D" w:rsidP="006C06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037A">
              <w:rPr>
                <w:color w:val="000000" w:themeColor="text1"/>
                <w:lang w:val="en-US"/>
              </w:rPr>
              <w:t>belyatskayaaz</w:t>
            </w:r>
            <w:r w:rsidRPr="0005037A">
              <w:rPr>
                <w:color w:val="000000" w:themeColor="text1"/>
              </w:rPr>
              <w:t>@</w:t>
            </w:r>
            <w:r w:rsidRPr="0005037A">
              <w:rPr>
                <w:color w:val="000000" w:themeColor="text1"/>
                <w:lang w:val="en-US"/>
              </w:rPr>
              <w:t>podolsk</w:t>
            </w:r>
            <w:r w:rsidRPr="0005037A">
              <w:rPr>
                <w:color w:val="000000" w:themeColor="text1"/>
              </w:rPr>
              <w:t>.</w:t>
            </w:r>
            <w:r w:rsidRPr="0005037A">
              <w:rPr>
                <w:color w:val="000000" w:themeColor="text1"/>
                <w:lang w:val="en-US"/>
              </w:rPr>
              <w:t>mosoblgaz</w:t>
            </w:r>
            <w:r w:rsidRPr="0005037A">
              <w:rPr>
                <w:color w:val="000000" w:themeColor="text1"/>
              </w:rPr>
              <w:t>.</w:t>
            </w:r>
            <w:r w:rsidRPr="0005037A">
              <w:rPr>
                <w:color w:val="000000" w:themeColor="text1"/>
                <w:lang w:val="en-US"/>
              </w:rPr>
              <w:t>ru</w:t>
            </w:r>
          </w:p>
        </w:tc>
      </w:tr>
      <w:tr w:rsidR="006C0621" w:rsidRPr="006C0621" w14:paraId="5577C36F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CC5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3.3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575D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Телефон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3D70" w14:textId="552C0D67" w:rsidR="006C0621" w:rsidRPr="006C0621" w:rsidRDefault="00A1045A" w:rsidP="006C0621">
            <w:pPr>
              <w:autoSpaceDE w:val="0"/>
              <w:autoSpaceDN w:val="0"/>
              <w:adjustRightInd w:val="0"/>
              <w:jc w:val="center"/>
            </w:pPr>
            <w:r w:rsidRPr="00A1045A">
              <w:t>8-929-662-75-00</w:t>
            </w:r>
          </w:p>
        </w:tc>
      </w:tr>
      <w:tr w:rsidR="006C0621" w:rsidRPr="006C0621" w14:paraId="2A8CCCEF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59AE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lastRenderedPageBreak/>
              <w:t>3.4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8AD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D76A" w14:textId="7F2DAB21" w:rsidR="006C0621" w:rsidRPr="006C0621" w:rsidRDefault="006C0621" w:rsidP="006C0621">
            <w:pPr>
              <w:autoSpaceDE w:val="0"/>
              <w:autoSpaceDN w:val="0"/>
              <w:adjustRightInd w:val="0"/>
            </w:pPr>
            <w:r w:rsidRPr="006F1A0D">
              <w:t xml:space="preserve">Доверенность </w:t>
            </w:r>
            <w:r w:rsidRPr="008C2AA0">
              <w:t xml:space="preserve">от </w:t>
            </w:r>
            <w:r w:rsidR="006F1A0D" w:rsidRPr="008C2AA0">
              <w:t>10.0</w:t>
            </w:r>
            <w:r w:rsidR="008C2AA0" w:rsidRPr="008C2AA0">
              <w:t>3</w:t>
            </w:r>
            <w:r w:rsidR="006F1A0D" w:rsidRPr="008C2AA0">
              <w:t>.202</w:t>
            </w:r>
            <w:r w:rsidR="008C2AA0" w:rsidRPr="008C2AA0">
              <w:t>2</w:t>
            </w:r>
            <w:r w:rsidR="006F1A0D" w:rsidRPr="008C2AA0">
              <w:t xml:space="preserve"> № 12-07/</w:t>
            </w:r>
            <w:r w:rsidR="008C2AA0">
              <w:t>309</w:t>
            </w:r>
          </w:p>
        </w:tc>
      </w:tr>
      <w:tr w:rsidR="006C0621" w:rsidRPr="006C0621" w14:paraId="13166C4F" w14:textId="77777777" w:rsidTr="000E6C5F">
        <w:trPr>
          <w:trHeight w:val="254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B4FA" w14:textId="77777777" w:rsidR="006C0621" w:rsidRPr="006C0621" w:rsidRDefault="006C0621" w:rsidP="006C0621">
            <w:pPr>
              <w:spacing w:after="120"/>
              <w:jc w:val="both"/>
            </w:pPr>
            <w:r w:rsidRPr="006C0621">
              <w:t>4</w:t>
            </w:r>
          </w:p>
        </w:tc>
        <w:tc>
          <w:tcPr>
            <w:tcW w:w="8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D7F3" w14:textId="235446B5" w:rsidR="006C0621" w:rsidRPr="006C0621" w:rsidRDefault="006C0621" w:rsidP="00EE3B27">
            <w:pPr>
              <w:jc w:val="both"/>
            </w:pPr>
            <w:r w:rsidRPr="006C0621"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</w:t>
            </w:r>
            <w:hyperlink r:id="rId11" w:history="1">
              <w:r w:rsidRPr="006C0621">
                <w:t>статьей 39.37</w:t>
              </w:r>
            </w:hyperlink>
            <w:r w:rsidRPr="006C0621">
              <w:t xml:space="preserve"> Земельного кодекса Российской Федерации или </w:t>
            </w:r>
            <w:hyperlink r:id="rId12" w:history="1">
              <w:r w:rsidRPr="006C0621">
                <w:t>статьей 3.6</w:t>
              </w:r>
            </w:hyperlink>
            <w:r w:rsidRPr="006C0621">
              <w:t xml:space="preserve"> Федерального закона от 25 октября 2001 г. N 137-ФЗ "О введении в действие Земельного кодекса Российской Федерации"):</w:t>
            </w:r>
            <w:r w:rsidR="00F54077">
              <w:t xml:space="preserve"> </w:t>
            </w:r>
            <w:r w:rsidR="00F54077" w:rsidRPr="00F54077">
              <w:rPr>
                <w:u w:val="single"/>
              </w:rPr>
              <w:t xml:space="preserve">размещение линейного объекта (газопровод </w:t>
            </w:r>
            <w:r w:rsidR="009C6476">
              <w:rPr>
                <w:u w:val="single"/>
              </w:rPr>
              <w:t>среднего</w:t>
            </w:r>
            <w:r w:rsidR="007D04FA">
              <w:rPr>
                <w:u w:val="single"/>
              </w:rPr>
              <w:t xml:space="preserve"> </w:t>
            </w:r>
            <w:r w:rsidR="00F54077" w:rsidRPr="00F54077">
              <w:rPr>
                <w:u w:val="single"/>
              </w:rPr>
              <w:t>давления) дл</w:t>
            </w:r>
            <w:r w:rsidR="00F54077" w:rsidRPr="000E6C5F">
              <w:rPr>
                <w:u w:val="single"/>
              </w:rPr>
              <w:t xml:space="preserve">я выполнения мероприятий по </w:t>
            </w:r>
            <w:r w:rsidR="000E6C5F" w:rsidRPr="000E6C5F">
              <w:rPr>
                <w:u w:val="single"/>
              </w:rPr>
              <w:t xml:space="preserve">ускоренной догазификации д. </w:t>
            </w:r>
            <w:r w:rsidR="009C6476">
              <w:rPr>
                <w:u w:val="single"/>
              </w:rPr>
              <w:t>Тарычево</w:t>
            </w:r>
            <w:r w:rsidR="000E6C5F">
              <w:rPr>
                <w:u w:val="single"/>
              </w:rPr>
              <w:t xml:space="preserve"> Московской области на ос</w:t>
            </w:r>
            <w:r w:rsidR="000E6C5F" w:rsidRPr="000E6C5F">
              <w:rPr>
                <w:u w:val="single"/>
              </w:rPr>
              <w:t xml:space="preserve">новании технических условий </w:t>
            </w:r>
            <w:r w:rsidR="00EE3B27" w:rsidRPr="000E6C5F">
              <w:rPr>
                <w:u w:val="single"/>
              </w:rPr>
              <w:t xml:space="preserve">от </w:t>
            </w:r>
            <w:r w:rsidR="009B5C56" w:rsidRPr="009B5C56">
              <w:rPr>
                <w:u w:val="single"/>
              </w:rPr>
              <w:t>07.07.2021 № 19459-9-ДНП/10</w:t>
            </w:r>
            <w:r w:rsidR="000E6C5F" w:rsidRPr="000E6C5F">
              <w:rPr>
                <w:u w:val="single"/>
              </w:rPr>
              <w:t>, выданных филиалом АО</w:t>
            </w:r>
            <w:r w:rsidR="00EB10A3">
              <w:rPr>
                <w:u w:val="single"/>
              </w:rPr>
              <w:t> </w:t>
            </w:r>
            <w:r w:rsidR="000E6C5F" w:rsidRPr="000E6C5F">
              <w:rPr>
                <w:u w:val="single"/>
              </w:rPr>
              <w:t>«Мособлгаз» «Юг»</w:t>
            </w:r>
          </w:p>
        </w:tc>
      </w:tr>
      <w:tr w:rsidR="006C0621" w:rsidRPr="006C0621" w14:paraId="421DAAE0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BCCF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5</w:t>
            </w:r>
          </w:p>
        </w:tc>
        <w:tc>
          <w:tcPr>
            <w:tcW w:w="8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E30" w14:textId="5303C4B2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 xml:space="preserve">Испрашиваемый срок публичного сервитута: </w:t>
            </w:r>
            <w:r w:rsidRPr="006C0621">
              <w:rPr>
                <w:bCs/>
                <w:u w:val="single"/>
              </w:rPr>
              <w:t>49 лет (п. 1 ст. 39.45)</w:t>
            </w:r>
          </w:p>
        </w:tc>
      </w:tr>
      <w:tr w:rsidR="006C0621" w:rsidRPr="006C0621" w14:paraId="2724CD5D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1923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6</w:t>
            </w:r>
          </w:p>
        </w:tc>
        <w:tc>
          <w:tcPr>
            <w:tcW w:w="8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0B51" w14:textId="49278F8C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13" w:history="1">
              <w:r w:rsidRPr="006C0621">
                <w:t>подпунктом 4 пункта 1 статьи 39.41</w:t>
              </w:r>
            </w:hyperlink>
            <w:r w:rsidRPr="006C0621">
              <w:t xml:space="preserve"> Земельного кодекса Российской Федерации невозможно или существенно затруднено (при возникновении таких обстоятельств): </w:t>
            </w:r>
            <w:r w:rsidR="001821B8" w:rsidRPr="001821B8">
              <w:rPr>
                <w:u w:val="single"/>
              </w:rPr>
              <w:t>11 месяцев для строительства</w:t>
            </w:r>
          </w:p>
        </w:tc>
      </w:tr>
      <w:tr w:rsidR="006C0621" w:rsidRPr="006C0621" w14:paraId="0C246630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1F55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7</w:t>
            </w:r>
          </w:p>
        </w:tc>
        <w:tc>
          <w:tcPr>
            <w:tcW w:w="8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EE36" w14:textId="4ADFA29C" w:rsidR="006C0621" w:rsidRPr="006C0621" w:rsidRDefault="00D82568" w:rsidP="00B1390C">
            <w:pPr>
              <w:autoSpaceDE w:val="0"/>
              <w:autoSpaceDN w:val="0"/>
              <w:adjustRightInd w:val="0"/>
              <w:jc w:val="both"/>
            </w:pPr>
            <w:r w:rsidRPr="00D82568">
              <w:t xml:space="preserve">Обоснование необходимости установления публичного сервитута: </w:t>
            </w:r>
            <w:r w:rsidR="00B67103" w:rsidRPr="00B67103">
              <w:rPr>
                <w:u w:val="single"/>
              </w:rPr>
              <w:t xml:space="preserve">в соответствии с приложением № 1 к ходатайству об установлении публичного сервитута </w:t>
            </w:r>
            <w:r w:rsidRPr="001B5EB5">
              <w:rPr>
                <w:u w:val="single"/>
              </w:rPr>
              <w:t xml:space="preserve">отсутствует возможность размещения инженерного сооружения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предоставленных гражданам или юридическим </w:t>
            </w:r>
            <w:r w:rsidRPr="00B1390C">
              <w:rPr>
                <w:u w:val="single"/>
              </w:rPr>
              <w:t xml:space="preserve">лицам, без </w:t>
            </w:r>
            <w:r w:rsidR="00B1390C" w:rsidRPr="00B1390C">
              <w:rPr>
                <w:u w:val="single"/>
              </w:rPr>
              <w:t>прохождения части трассы</w:t>
            </w:r>
            <w:r w:rsidRPr="00B1390C">
              <w:rPr>
                <w:u w:val="single"/>
              </w:rPr>
              <w:t xml:space="preserve"> </w:t>
            </w:r>
            <w:r w:rsidR="00B1390C" w:rsidRPr="00B1390C">
              <w:rPr>
                <w:u w:val="single"/>
              </w:rPr>
              <w:t xml:space="preserve">газопровода по </w:t>
            </w:r>
            <w:r w:rsidRPr="00B1390C">
              <w:rPr>
                <w:u w:val="single"/>
              </w:rPr>
              <w:t>земельно</w:t>
            </w:r>
            <w:r w:rsidR="00B1390C" w:rsidRPr="00B1390C">
              <w:rPr>
                <w:u w:val="single"/>
              </w:rPr>
              <w:t>му</w:t>
            </w:r>
            <w:r w:rsidRPr="00B1390C">
              <w:rPr>
                <w:u w:val="single"/>
              </w:rPr>
              <w:t xml:space="preserve"> участк</w:t>
            </w:r>
            <w:r w:rsidR="00B1390C" w:rsidRPr="00B1390C">
              <w:rPr>
                <w:u w:val="single"/>
              </w:rPr>
              <w:t>у</w:t>
            </w:r>
            <w:r w:rsidRPr="00B1390C">
              <w:rPr>
                <w:u w:val="single"/>
              </w:rPr>
              <w:t xml:space="preserve"> с кадастровым номером </w:t>
            </w:r>
            <w:r w:rsidR="009C6476" w:rsidRPr="009C6476">
              <w:rPr>
                <w:u w:val="single"/>
              </w:rPr>
              <w:t>50:21:0040104:563</w:t>
            </w:r>
          </w:p>
        </w:tc>
      </w:tr>
      <w:tr w:rsidR="006C0621" w:rsidRPr="006C0621" w14:paraId="0D145571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75F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8</w:t>
            </w:r>
          </w:p>
        </w:tc>
        <w:tc>
          <w:tcPr>
            <w:tcW w:w="8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098" w14:textId="07EC62D4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66" w:history="1">
              <w:r w:rsidRPr="006C0621">
                <w:t>пунктом 2</w:t>
              </w:r>
            </w:hyperlink>
            <w:r w:rsidRPr="006C0621"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нужд): </w:t>
            </w:r>
            <w:r w:rsidRPr="006C0621">
              <w:rPr>
                <w:u w:val="single"/>
              </w:rPr>
              <w:t>не требуется</w:t>
            </w:r>
          </w:p>
        </w:tc>
      </w:tr>
      <w:tr w:rsidR="00E32771" w:rsidRPr="006C0621" w14:paraId="104F4950" w14:textId="77777777" w:rsidTr="00BB450B">
        <w:trPr>
          <w:trHeight w:val="13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E8AF1" w14:textId="77777777" w:rsidR="00E32771" w:rsidRPr="006C0621" w:rsidRDefault="00E3277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9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536EA" w14:textId="77777777" w:rsidR="00E32771" w:rsidRPr="006C0621" w:rsidRDefault="00E3277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8700C" w14:textId="5C181570" w:rsidR="00E32771" w:rsidRPr="006C0621" w:rsidRDefault="009C6476" w:rsidP="00671119">
            <w:pPr>
              <w:autoSpaceDE w:val="0"/>
              <w:autoSpaceDN w:val="0"/>
              <w:adjustRightInd w:val="0"/>
              <w:jc w:val="center"/>
            </w:pPr>
            <w:r w:rsidRPr="009C6476">
              <w:t>50:21:0040104:563</w:t>
            </w:r>
          </w:p>
        </w:tc>
      </w:tr>
      <w:tr w:rsidR="006C0621" w:rsidRPr="006C0621" w14:paraId="28FFB773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51CF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10</w:t>
            </w:r>
          </w:p>
        </w:tc>
        <w:tc>
          <w:tcPr>
            <w:tcW w:w="8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8B4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</w:t>
            </w:r>
            <w:r w:rsidRPr="006C0621">
              <w:rPr>
                <w:u w:val="single"/>
              </w:rPr>
              <w:t>не требуется</w:t>
            </w:r>
          </w:p>
        </w:tc>
      </w:tr>
      <w:tr w:rsidR="006C0621" w:rsidRPr="006C0621" w14:paraId="58E0964C" w14:textId="77777777" w:rsidTr="0024085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8A3F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lastRenderedPageBreak/>
              <w:t>11</w:t>
            </w:r>
          </w:p>
        </w:tc>
        <w:tc>
          <w:tcPr>
            <w:tcW w:w="8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A0F" w14:textId="741C5FAF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Сведения о способах представления результатов рассмотрения ходатайства:</w:t>
            </w:r>
          </w:p>
        </w:tc>
      </w:tr>
      <w:tr w:rsidR="006C0621" w:rsidRPr="006C0621" w14:paraId="06207C2F" w14:textId="77777777" w:rsidTr="00240852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D66" w14:textId="77777777" w:rsidR="006C0621" w:rsidRPr="006C0621" w:rsidRDefault="006C0621" w:rsidP="006C062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917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6254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______</w:t>
            </w:r>
            <w:r w:rsidRPr="006C0621">
              <w:rPr>
                <w:u w:val="single"/>
              </w:rPr>
              <w:t>да</w:t>
            </w:r>
            <w:r w:rsidRPr="006C0621">
              <w:t>_____</w:t>
            </w:r>
          </w:p>
          <w:p w14:paraId="58E5E21E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(да/нет)</w:t>
            </w:r>
          </w:p>
        </w:tc>
      </w:tr>
      <w:tr w:rsidR="006C0621" w:rsidRPr="006C0621" w14:paraId="7973E830" w14:textId="77777777" w:rsidTr="00240852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E0A" w14:textId="77777777" w:rsidR="006C0621" w:rsidRPr="006C0621" w:rsidRDefault="006C0621" w:rsidP="006C062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4A7E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DB72" w14:textId="77777777" w:rsidR="00E32771" w:rsidRPr="00E32771" w:rsidRDefault="00E32771" w:rsidP="00E32771">
            <w:pPr>
              <w:autoSpaceDE w:val="0"/>
              <w:autoSpaceDN w:val="0"/>
              <w:adjustRightInd w:val="0"/>
              <w:jc w:val="center"/>
            </w:pPr>
            <w:r w:rsidRPr="00E32771">
              <w:t>______</w:t>
            </w:r>
            <w:r w:rsidRPr="00E32771">
              <w:rPr>
                <w:u w:val="single"/>
              </w:rPr>
              <w:t>да</w:t>
            </w:r>
            <w:r w:rsidRPr="00E32771">
              <w:t>_____</w:t>
            </w:r>
          </w:p>
          <w:p w14:paraId="6046067E" w14:textId="2649A97D" w:rsidR="006C0621" w:rsidRPr="006C0621" w:rsidRDefault="00E32771" w:rsidP="00E32771">
            <w:pPr>
              <w:autoSpaceDE w:val="0"/>
              <w:autoSpaceDN w:val="0"/>
              <w:adjustRightInd w:val="0"/>
              <w:jc w:val="center"/>
            </w:pPr>
            <w:r w:rsidRPr="006C0621">
              <w:t>(да/нет)</w:t>
            </w:r>
          </w:p>
        </w:tc>
      </w:tr>
      <w:tr w:rsidR="006C0621" w:rsidRPr="006C0621" w14:paraId="562544A3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6029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12</w:t>
            </w:r>
          </w:p>
        </w:tc>
        <w:tc>
          <w:tcPr>
            <w:tcW w:w="8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64B" w14:textId="42917A8A" w:rsidR="006C0621" w:rsidRPr="006C0621" w:rsidRDefault="006C0621" w:rsidP="00600F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1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ходатайству:</w:t>
            </w:r>
          </w:p>
          <w:p w14:paraId="49CB8F07" w14:textId="4E7B7B18" w:rsidR="00B67103" w:rsidRPr="00600F5C" w:rsidRDefault="006C0621" w:rsidP="00600F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621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B67103" w:rsidRPr="006F7B84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публичного сервитута (</w:t>
            </w:r>
            <w:r w:rsidR="00B67103" w:rsidRPr="00B8759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ходатайству об установлении публичного сервитута) – на </w:t>
            </w:r>
            <w:r w:rsidR="00600F5C" w:rsidRPr="00B13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103" w:rsidRPr="00B1390C">
              <w:rPr>
                <w:rFonts w:ascii="Times New Roman" w:hAnsi="Times New Roman" w:cs="Times New Roman"/>
                <w:sz w:val="24"/>
                <w:szCs w:val="24"/>
              </w:rPr>
              <w:t> л.</w:t>
            </w:r>
          </w:p>
          <w:p w14:paraId="6DB35FC2" w14:textId="2C62AB38" w:rsidR="006C0621" w:rsidRPr="006C0621" w:rsidRDefault="00B67103" w:rsidP="00600F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5C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9D4C7E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</w:t>
            </w:r>
            <w:r w:rsidR="00376901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  <w:r w:rsidR="006C0621" w:rsidRPr="006C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AD4" w:rsidRPr="00B16A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621" w:rsidRPr="006C062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D6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0621" w:rsidRPr="006C062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600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D52567" w14:textId="05250AAF" w:rsidR="00124AAA" w:rsidRPr="00FF1E0C" w:rsidRDefault="00E40F4F" w:rsidP="00600F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0621" w:rsidRPr="000E6C5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4AAA" w:rsidRPr="000E6C5F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0E6C5F" w:rsidRPr="000E6C5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условий </w:t>
            </w:r>
            <w:r w:rsidR="00EE3B27" w:rsidRPr="000E6C5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5C56" w:rsidRPr="009B5C56">
              <w:rPr>
                <w:rFonts w:ascii="Times New Roman" w:hAnsi="Times New Roman" w:cs="Times New Roman"/>
                <w:sz w:val="24"/>
                <w:szCs w:val="24"/>
              </w:rPr>
              <w:t>07.07.2021 № 19459-9-ДНП/10</w:t>
            </w:r>
            <w:r w:rsidR="009B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AAA" w:rsidRPr="000E6C5F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0E6C5F" w:rsidRPr="000E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AAA" w:rsidRPr="000E6C5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779C91E" w14:textId="188CE272" w:rsidR="006C0621" w:rsidRPr="006C0621" w:rsidRDefault="00E40F4F" w:rsidP="00600F5C">
            <w:pPr>
              <w:pStyle w:val="ConsPlusNormal"/>
              <w:jc w:val="both"/>
            </w:pPr>
            <w:r w:rsidRPr="00FF1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0621" w:rsidRPr="00FF1E0C">
              <w:rPr>
                <w:rFonts w:ascii="Times New Roman" w:hAnsi="Times New Roman" w:cs="Times New Roman"/>
                <w:sz w:val="24"/>
                <w:szCs w:val="24"/>
              </w:rPr>
              <w:t xml:space="preserve">. Копия доверенности от </w:t>
            </w:r>
            <w:r w:rsidR="008C2AA0" w:rsidRPr="008C2AA0">
              <w:rPr>
                <w:rFonts w:ascii="Times New Roman" w:hAnsi="Times New Roman" w:cs="Times New Roman"/>
                <w:sz w:val="24"/>
                <w:szCs w:val="24"/>
              </w:rPr>
              <w:t>10.03.2022 № 12-07/309</w:t>
            </w:r>
            <w:r w:rsidR="008C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AD4" w:rsidRPr="008C2A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5B4C" w:rsidRPr="008C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621" w:rsidRPr="008C2AA0">
              <w:rPr>
                <w:rFonts w:ascii="Times New Roman" w:hAnsi="Times New Roman" w:cs="Times New Roman"/>
                <w:sz w:val="24"/>
                <w:szCs w:val="24"/>
              </w:rPr>
              <w:t>на 2 л.</w:t>
            </w:r>
          </w:p>
        </w:tc>
      </w:tr>
      <w:tr w:rsidR="006C0621" w:rsidRPr="006C0621" w14:paraId="040DC485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F8A7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13</w:t>
            </w:r>
          </w:p>
        </w:tc>
        <w:tc>
          <w:tcPr>
            <w:tcW w:w="8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DE5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6C0621" w:rsidRPr="006C0621" w14:paraId="3744EC5E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CC21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14</w:t>
            </w:r>
          </w:p>
        </w:tc>
        <w:tc>
          <w:tcPr>
            <w:tcW w:w="8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F19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both"/>
            </w:pPr>
            <w:r w:rsidRPr="006C0621"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4" w:history="1">
              <w:r w:rsidRPr="006C0621">
                <w:t>статьей 39.41</w:t>
              </w:r>
            </w:hyperlink>
            <w:r w:rsidRPr="006C0621">
              <w:t xml:space="preserve"> Земельного кодекса Российской Федерации</w:t>
            </w:r>
          </w:p>
        </w:tc>
      </w:tr>
      <w:tr w:rsidR="006C0621" w:rsidRPr="006C0621" w14:paraId="37170525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9668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15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FD4" w14:textId="69A1DC33" w:rsidR="006C0621" w:rsidRPr="006C0621" w:rsidRDefault="006C0621" w:rsidP="006C0621">
            <w:pPr>
              <w:tabs>
                <w:tab w:val="left" w:pos="2169"/>
              </w:tabs>
            </w:pPr>
            <w:r w:rsidRPr="006C0621">
              <w:t xml:space="preserve">Подпись: </w:t>
            </w:r>
            <w:r w:rsidR="003F7E43">
              <w:t>директор</w:t>
            </w:r>
            <w:r w:rsidR="00BF0FD9">
              <w:t xml:space="preserve"> филиала АО «Мособлгаз» «Юг»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3F01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Дата:</w:t>
            </w:r>
          </w:p>
        </w:tc>
      </w:tr>
      <w:tr w:rsidR="006C0621" w:rsidRPr="006C0621" w14:paraId="2FAADAD7" w14:textId="77777777" w:rsidTr="002408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38FB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52D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_________________</w:t>
            </w:r>
          </w:p>
          <w:p w14:paraId="55063778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24E" w14:textId="316F7CFA" w:rsidR="006C0621" w:rsidRPr="00884438" w:rsidRDefault="003D466D" w:rsidP="006C062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И. Н. Маркелов</w:t>
            </w:r>
          </w:p>
          <w:p w14:paraId="6AB2E0C3" w14:textId="77777777" w:rsidR="006C0621" w:rsidRPr="006C0621" w:rsidRDefault="006C0621" w:rsidP="006C0621">
            <w:pPr>
              <w:autoSpaceDE w:val="0"/>
              <w:autoSpaceDN w:val="0"/>
              <w:adjustRightInd w:val="0"/>
              <w:jc w:val="center"/>
            </w:pPr>
            <w:r w:rsidRPr="006C0621">
              <w:t>(инициалы, фамилия)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4A" w14:textId="192BC955" w:rsidR="006C0621" w:rsidRPr="006C0621" w:rsidRDefault="006C0621" w:rsidP="002D6BCF">
            <w:pPr>
              <w:autoSpaceDE w:val="0"/>
              <w:autoSpaceDN w:val="0"/>
              <w:adjustRightInd w:val="0"/>
              <w:jc w:val="both"/>
            </w:pPr>
            <w:r w:rsidRPr="006C0621">
              <w:t>"</w:t>
            </w:r>
            <w:r w:rsidR="009C6476">
              <w:t>12</w:t>
            </w:r>
            <w:r w:rsidR="002D6BCF">
              <w:t>.0</w:t>
            </w:r>
            <w:r w:rsidR="00DD6FB1">
              <w:t>9</w:t>
            </w:r>
            <w:r w:rsidR="002D6BCF">
              <w:t>.2022</w:t>
            </w:r>
            <w:r w:rsidRPr="006C0621">
              <w:t xml:space="preserve">" </w:t>
            </w:r>
          </w:p>
        </w:tc>
      </w:tr>
    </w:tbl>
    <w:p w14:paraId="489A2A9E" w14:textId="77777777" w:rsidR="006C0621" w:rsidRDefault="006C0621" w:rsidP="006C062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14:paraId="7D58B266" w14:textId="77777777" w:rsidR="00EA78AB" w:rsidRDefault="00EA78AB" w:rsidP="006C062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14:paraId="4EC0F761" w14:textId="77777777" w:rsidR="00EA78AB" w:rsidRDefault="00EA78AB" w:rsidP="006C062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14:paraId="5BDF15AF" w14:textId="77777777" w:rsidR="00EA78AB" w:rsidRDefault="00EA78AB" w:rsidP="006C062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14:paraId="184FC56D" w14:textId="77777777" w:rsidR="00EA78AB" w:rsidRDefault="00EA78AB" w:rsidP="006C062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14:paraId="3A215B48" w14:textId="77777777" w:rsidR="00EA78AB" w:rsidRDefault="00EA78AB" w:rsidP="006C062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14:paraId="2CB7AFB3" w14:textId="77777777" w:rsidR="00EA78AB" w:rsidRDefault="00EA78AB" w:rsidP="006C062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14:paraId="1DDC3800" w14:textId="77777777" w:rsidR="00EA78AB" w:rsidRDefault="00EA78AB" w:rsidP="006C062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14:paraId="245D26E7" w14:textId="77777777" w:rsidR="00EA78AB" w:rsidRDefault="00EA78AB" w:rsidP="006C062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14:paraId="24AA29A9" w14:textId="77777777" w:rsidR="00EA78AB" w:rsidRDefault="00EA78AB" w:rsidP="006C062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en-US"/>
        </w:rPr>
      </w:pPr>
    </w:p>
    <w:p w14:paraId="76D0C9B5" w14:textId="77777777" w:rsidR="00EA78AB" w:rsidRPr="00CF1305" w:rsidRDefault="00EA78AB" w:rsidP="00EA78AB">
      <w:pPr>
        <w:jc w:val="both"/>
        <w:rPr>
          <w:rFonts w:eastAsiaTheme="minorHAnsi"/>
          <w:sz w:val="20"/>
          <w:szCs w:val="20"/>
          <w:lang w:eastAsia="en-US"/>
        </w:rPr>
      </w:pPr>
      <w:r w:rsidRPr="00CF1305">
        <w:rPr>
          <w:rFonts w:eastAsiaTheme="minorHAnsi"/>
          <w:sz w:val="20"/>
          <w:szCs w:val="20"/>
          <w:lang w:eastAsia="en-US"/>
        </w:rPr>
        <w:t>Беляцкая Альбина Заудатовна</w:t>
      </w:r>
    </w:p>
    <w:p w14:paraId="42D71E36" w14:textId="77777777" w:rsidR="00EA78AB" w:rsidRPr="00CF1305" w:rsidRDefault="00EA78AB" w:rsidP="00EA78AB">
      <w:pPr>
        <w:jc w:val="both"/>
        <w:rPr>
          <w:rFonts w:eastAsiaTheme="minorHAnsi"/>
          <w:sz w:val="20"/>
          <w:szCs w:val="20"/>
          <w:lang w:eastAsia="en-US"/>
        </w:rPr>
      </w:pPr>
      <w:r w:rsidRPr="00CF1305">
        <w:rPr>
          <w:rFonts w:eastAsiaTheme="minorHAnsi"/>
          <w:sz w:val="20"/>
          <w:szCs w:val="20"/>
          <w:lang w:eastAsia="en-US"/>
        </w:rPr>
        <w:t xml:space="preserve">отдел </w:t>
      </w:r>
      <w:r>
        <w:rPr>
          <w:rFonts w:eastAsiaTheme="minorHAnsi"/>
          <w:sz w:val="20"/>
          <w:szCs w:val="20"/>
          <w:lang w:eastAsia="en-US"/>
        </w:rPr>
        <w:t>социальной газификации</w:t>
      </w:r>
    </w:p>
    <w:p w14:paraId="51AEE864" w14:textId="77777777" w:rsidR="00EA78AB" w:rsidRPr="00CF1305" w:rsidRDefault="00EA78AB" w:rsidP="00EA78AB">
      <w:pPr>
        <w:jc w:val="both"/>
        <w:rPr>
          <w:rFonts w:eastAsiaTheme="minorHAnsi"/>
          <w:sz w:val="20"/>
          <w:szCs w:val="20"/>
          <w:lang w:eastAsia="en-US"/>
        </w:rPr>
      </w:pPr>
      <w:r w:rsidRPr="00CF1305">
        <w:rPr>
          <w:rFonts w:eastAsiaTheme="minorHAnsi"/>
          <w:sz w:val="20"/>
          <w:szCs w:val="20"/>
          <w:lang w:eastAsia="en-US"/>
        </w:rPr>
        <w:t>инженер 2 категории</w:t>
      </w:r>
    </w:p>
    <w:p w14:paraId="3E1617F3" w14:textId="77777777" w:rsidR="00EA78AB" w:rsidRDefault="00EA78AB" w:rsidP="00EA78AB">
      <w:pPr>
        <w:jc w:val="both"/>
        <w:rPr>
          <w:rFonts w:eastAsiaTheme="minorHAnsi"/>
          <w:sz w:val="20"/>
          <w:szCs w:val="20"/>
          <w:lang w:eastAsia="en-US"/>
        </w:rPr>
      </w:pPr>
      <w:r w:rsidRPr="00CF1305">
        <w:rPr>
          <w:rFonts w:eastAsiaTheme="minorHAnsi"/>
          <w:sz w:val="20"/>
          <w:szCs w:val="20"/>
          <w:lang w:eastAsia="en-US"/>
        </w:rPr>
        <w:t>8(4967) 69-76-04, вн.09426</w:t>
      </w:r>
    </w:p>
    <w:p w14:paraId="70A19406" w14:textId="77777777" w:rsidR="00EA78AB" w:rsidRPr="00CF1305" w:rsidRDefault="00EA78AB" w:rsidP="00EA78AB">
      <w:pPr>
        <w:jc w:val="both"/>
        <w:rPr>
          <w:rFonts w:eastAsiaTheme="minorHAnsi"/>
          <w:sz w:val="20"/>
          <w:szCs w:val="20"/>
          <w:lang w:eastAsia="en-US"/>
        </w:rPr>
      </w:pPr>
      <w:r w:rsidRPr="00CF1305">
        <w:rPr>
          <w:rFonts w:eastAsiaTheme="minorHAnsi"/>
          <w:sz w:val="20"/>
          <w:szCs w:val="20"/>
          <w:lang w:val="en-US" w:eastAsia="en-US"/>
        </w:rPr>
        <w:t>BelyatskayaAZ</w:t>
      </w:r>
      <w:r w:rsidRPr="00CF1305">
        <w:rPr>
          <w:rFonts w:eastAsiaTheme="minorHAnsi"/>
          <w:sz w:val="20"/>
          <w:szCs w:val="20"/>
          <w:lang w:eastAsia="en-US"/>
        </w:rPr>
        <w:t>@podolsk.mosoblgaz.ru</w:t>
      </w:r>
    </w:p>
    <w:p w14:paraId="2F0D05A6" w14:textId="77777777" w:rsidR="00EA78AB" w:rsidRPr="00EA78AB" w:rsidRDefault="00EA78AB" w:rsidP="00EA78A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EA78AB" w:rsidRPr="00EA78AB" w:rsidSect="00DF76F4">
      <w:headerReference w:type="default" r:id="rId15"/>
      <w:headerReference w:type="first" r:id="rId16"/>
      <w:pgSz w:w="11906" w:h="16838"/>
      <w:pgMar w:top="1134" w:right="567" w:bottom="851" w:left="1134" w:header="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D8E1E" w14:textId="77777777" w:rsidR="0005357A" w:rsidRDefault="0005357A" w:rsidP="00A46EC7">
      <w:r>
        <w:separator/>
      </w:r>
    </w:p>
  </w:endnote>
  <w:endnote w:type="continuationSeparator" w:id="0">
    <w:p w14:paraId="16E57C46" w14:textId="77777777" w:rsidR="0005357A" w:rsidRDefault="0005357A" w:rsidP="00A4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D1870" w14:textId="77777777" w:rsidR="0005357A" w:rsidRDefault="0005357A" w:rsidP="00A46EC7">
      <w:r>
        <w:separator/>
      </w:r>
    </w:p>
  </w:footnote>
  <w:footnote w:type="continuationSeparator" w:id="0">
    <w:p w14:paraId="42E41AF7" w14:textId="77777777" w:rsidR="0005357A" w:rsidRDefault="0005357A" w:rsidP="00A4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150521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6DFF81" w14:textId="77777777" w:rsidR="00E52F09" w:rsidRDefault="00E52F09">
        <w:pPr>
          <w:pStyle w:val="a3"/>
          <w:jc w:val="center"/>
          <w:rPr>
            <w:sz w:val="24"/>
            <w:szCs w:val="24"/>
          </w:rPr>
        </w:pPr>
      </w:p>
      <w:p w14:paraId="39EFEBB4" w14:textId="16064DE5" w:rsidR="00A10A68" w:rsidRPr="000F5DE0" w:rsidRDefault="00D2696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5D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0A68" w:rsidRPr="000F5D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5D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8C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F5D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322B56" w14:textId="77777777" w:rsidR="00A10A68" w:rsidRDefault="00A10A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7E41" w14:textId="77777777" w:rsidR="00A46EC7" w:rsidRPr="00CF4816" w:rsidRDefault="008B1600" w:rsidP="008F5645">
    <w:pPr>
      <w:pStyle w:val="a3"/>
      <w:ind w:left="567" w:hanging="1701"/>
    </w:pPr>
    <w:r>
      <w:rPr>
        <w:noProof/>
        <w:lang w:eastAsia="ru-RU"/>
      </w:rPr>
      <w:drawing>
        <wp:inline distT="0" distB="0" distL="0" distR="0" wp14:anchorId="2326F40D" wp14:editId="286D5D28">
          <wp:extent cx="7886700" cy="1798154"/>
          <wp:effectExtent l="0" t="0" r="0" b="0"/>
          <wp:docPr id="2" name="Рисунок 2" descr="C:\Users\denisovaav\Desktop\Брендбук\Бланки_филиалы\mog_bl_20_2\mog_bl_20_2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nisovaav\Desktop\Брендбук\Бланки_филиалы\mog_bl_20_2\mog_bl_20_2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785" cy="179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1A74"/>
    <w:multiLevelType w:val="hybridMultilevel"/>
    <w:tmpl w:val="8C80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C42EC"/>
    <w:multiLevelType w:val="hybridMultilevel"/>
    <w:tmpl w:val="DACA155C"/>
    <w:lvl w:ilvl="0" w:tplc="B57A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701730"/>
    <w:multiLevelType w:val="hybridMultilevel"/>
    <w:tmpl w:val="1B0630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DE131F"/>
    <w:multiLevelType w:val="hybridMultilevel"/>
    <w:tmpl w:val="FBD6D736"/>
    <w:lvl w:ilvl="0" w:tplc="7FF69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F05DB1"/>
    <w:multiLevelType w:val="hybridMultilevel"/>
    <w:tmpl w:val="1FAA3C22"/>
    <w:lvl w:ilvl="0" w:tplc="378C7D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056658"/>
    <w:multiLevelType w:val="hybridMultilevel"/>
    <w:tmpl w:val="2B5261CA"/>
    <w:lvl w:ilvl="0" w:tplc="3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C7"/>
    <w:rsid w:val="00012174"/>
    <w:rsid w:val="000404E1"/>
    <w:rsid w:val="00040C5A"/>
    <w:rsid w:val="00042020"/>
    <w:rsid w:val="0005357A"/>
    <w:rsid w:val="00053E5C"/>
    <w:rsid w:val="0007638F"/>
    <w:rsid w:val="00090C3E"/>
    <w:rsid w:val="00092BAF"/>
    <w:rsid w:val="000958BD"/>
    <w:rsid w:val="000A7001"/>
    <w:rsid w:val="000B1939"/>
    <w:rsid w:val="000C36B3"/>
    <w:rsid w:val="000C5A63"/>
    <w:rsid w:val="000C5A7B"/>
    <w:rsid w:val="000D1999"/>
    <w:rsid w:val="000E4BFA"/>
    <w:rsid w:val="000E54F7"/>
    <w:rsid w:val="000E55A0"/>
    <w:rsid w:val="000E6C5F"/>
    <w:rsid w:val="000F1137"/>
    <w:rsid w:val="000F1DB3"/>
    <w:rsid w:val="000F5DE0"/>
    <w:rsid w:val="000F66CF"/>
    <w:rsid w:val="00111F43"/>
    <w:rsid w:val="0011420B"/>
    <w:rsid w:val="00114BD2"/>
    <w:rsid w:val="00122234"/>
    <w:rsid w:val="00124AAA"/>
    <w:rsid w:val="001274DE"/>
    <w:rsid w:val="0014243C"/>
    <w:rsid w:val="0014424C"/>
    <w:rsid w:val="00152728"/>
    <w:rsid w:val="00156ED4"/>
    <w:rsid w:val="00162224"/>
    <w:rsid w:val="001821B8"/>
    <w:rsid w:val="00182443"/>
    <w:rsid w:val="00184604"/>
    <w:rsid w:val="00185BC6"/>
    <w:rsid w:val="001A0251"/>
    <w:rsid w:val="001A0BE8"/>
    <w:rsid w:val="001A2182"/>
    <w:rsid w:val="001B4C71"/>
    <w:rsid w:val="001B5EB5"/>
    <w:rsid w:val="001D772D"/>
    <w:rsid w:val="001E2272"/>
    <w:rsid w:val="001E4444"/>
    <w:rsid w:val="001F69E3"/>
    <w:rsid w:val="00204169"/>
    <w:rsid w:val="00204BA6"/>
    <w:rsid w:val="002211D3"/>
    <w:rsid w:val="002255E7"/>
    <w:rsid w:val="0022621D"/>
    <w:rsid w:val="00237A80"/>
    <w:rsid w:val="002410C6"/>
    <w:rsid w:val="002530DD"/>
    <w:rsid w:val="00261E12"/>
    <w:rsid w:val="0026332D"/>
    <w:rsid w:val="00267B1E"/>
    <w:rsid w:val="00271F57"/>
    <w:rsid w:val="00272889"/>
    <w:rsid w:val="00273A25"/>
    <w:rsid w:val="00296FC4"/>
    <w:rsid w:val="002C5934"/>
    <w:rsid w:val="002D1211"/>
    <w:rsid w:val="002D3582"/>
    <w:rsid w:val="002D46FE"/>
    <w:rsid w:val="002D6BCF"/>
    <w:rsid w:val="002E0D42"/>
    <w:rsid w:val="002F3A89"/>
    <w:rsid w:val="002F76CC"/>
    <w:rsid w:val="0030404C"/>
    <w:rsid w:val="00316A4D"/>
    <w:rsid w:val="003219B6"/>
    <w:rsid w:val="00327E52"/>
    <w:rsid w:val="00327F7C"/>
    <w:rsid w:val="00331F5C"/>
    <w:rsid w:val="00336387"/>
    <w:rsid w:val="00336589"/>
    <w:rsid w:val="003439AE"/>
    <w:rsid w:val="003468F7"/>
    <w:rsid w:val="00363F0C"/>
    <w:rsid w:val="00376901"/>
    <w:rsid w:val="00377F5B"/>
    <w:rsid w:val="00384ECA"/>
    <w:rsid w:val="00393424"/>
    <w:rsid w:val="003A7376"/>
    <w:rsid w:val="003B1257"/>
    <w:rsid w:val="003B18BE"/>
    <w:rsid w:val="003B79B1"/>
    <w:rsid w:val="003C21D3"/>
    <w:rsid w:val="003C69BA"/>
    <w:rsid w:val="003D466D"/>
    <w:rsid w:val="003E6065"/>
    <w:rsid w:val="003F744F"/>
    <w:rsid w:val="003F7E43"/>
    <w:rsid w:val="004029CD"/>
    <w:rsid w:val="00420627"/>
    <w:rsid w:val="00423D90"/>
    <w:rsid w:val="004241ED"/>
    <w:rsid w:val="00424FAE"/>
    <w:rsid w:val="00427523"/>
    <w:rsid w:val="004313E3"/>
    <w:rsid w:val="00433E61"/>
    <w:rsid w:val="00445257"/>
    <w:rsid w:val="00446873"/>
    <w:rsid w:val="00451EA4"/>
    <w:rsid w:val="00452AA5"/>
    <w:rsid w:val="00471A39"/>
    <w:rsid w:val="00471B5B"/>
    <w:rsid w:val="0048509B"/>
    <w:rsid w:val="004900D0"/>
    <w:rsid w:val="00491F4E"/>
    <w:rsid w:val="00496C26"/>
    <w:rsid w:val="004A2CF5"/>
    <w:rsid w:val="004A3BD5"/>
    <w:rsid w:val="004B2FB0"/>
    <w:rsid w:val="004C0B49"/>
    <w:rsid w:val="004C386E"/>
    <w:rsid w:val="004E4A28"/>
    <w:rsid w:val="004E7427"/>
    <w:rsid w:val="004E7651"/>
    <w:rsid w:val="004E7EDD"/>
    <w:rsid w:val="004F45CF"/>
    <w:rsid w:val="004F581D"/>
    <w:rsid w:val="00500860"/>
    <w:rsid w:val="00506827"/>
    <w:rsid w:val="00520DFB"/>
    <w:rsid w:val="00520ED8"/>
    <w:rsid w:val="00525335"/>
    <w:rsid w:val="00525875"/>
    <w:rsid w:val="00526B4F"/>
    <w:rsid w:val="0053466E"/>
    <w:rsid w:val="005348FE"/>
    <w:rsid w:val="00534B78"/>
    <w:rsid w:val="0055356F"/>
    <w:rsid w:val="00557A37"/>
    <w:rsid w:val="00564DD9"/>
    <w:rsid w:val="005706C3"/>
    <w:rsid w:val="00574516"/>
    <w:rsid w:val="005748CB"/>
    <w:rsid w:val="00574D3F"/>
    <w:rsid w:val="005756B0"/>
    <w:rsid w:val="0057606C"/>
    <w:rsid w:val="00577D21"/>
    <w:rsid w:val="005808CD"/>
    <w:rsid w:val="00582445"/>
    <w:rsid w:val="005831D7"/>
    <w:rsid w:val="00583503"/>
    <w:rsid w:val="00583EE4"/>
    <w:rsid w:val="00585807"/>
    <w:rsid w:val="00590742"/>
    <w:rsid w:val="005967B3"/>
    <w:rsid w:val="005A057B"/>
    <w:rsid w:val="005B365A"/>
    <w:rsid w:val="005B6555"/>
    <w:rsid w:val="005D11C3"/>
    <w:rsid w:val="005D1213"/>
    <w:rsid w:val="005D6466"/>
    <w:rsid w:val="005E1DE0"/>
    <w:rsid w:val="005F3BEA"/>
    <w:rsid w:val="005F62ED"/>
    <w:rsid w:val="005F6827"/>
    <w:rsid w:val="00600F5C"/>
    <w:rsid w:val="0060236D"/>
    <w:rsid w:val="00625D73"/>
    <w:rsid w:val="006315EC"/>
    <w:rsid w:val="00631F61"/>
    <w:rsid w:val="006364E1"/>
    <w:rsid w:val="006562B8"/>
    <w:rsid w:val="006708D9"/>
    <w:rsid w:val="00671119"/>
    <w:rsid w:val="00674D2D"/>
    <w:rsid w:val="00675F4E"/>
    <w:rsid w:val="0068610F"/>
    <w:rsid w:val="00691710"/>
    <w:rsid w:val="00692EF0"/>
    <w:rsid w:val="006A500E"/>
    <w:rsid w:val="006A5DEE"/>
    <w:rsid w:val="006A69D4"/>
    <w:rsid w:val="006B08F3"/>
    <w:rsid w:val="006B19DA"/>
    <w:rsid w:val="006B556D"/>
    <w:rsid w:val="006B61BA"/>
    <w:rsid w:val="006C0621"/>
    <w:rsid w:val="006D4548"/>
    <w:rsid w:val="006E67C5"/>
    <w:rsid w:val="006F1344"/>
    <w:rsid w:val="006F1A0D"/>
    <w:rsid w:val="006F3501"/>
    <w:rsid w:val="006F7D4A"/>
    <w:rsid w:val="00715C89"/>
    <w:rsid w:val="007173AD"/>
    <w:rsid w:val="00724620"/>
    <w:rsid w:val="00727D04"/>
    <w:rsid w:val="007333B3"/>
    <w:rsid w:val="007473E6"/>
    <w:rsid w:val="00752269"/>
    <w:rsid w:val="00757168"/>
    <w:rsid w:val="007763A0"/>
    <w:rsid w:val="00777CE1"/>
    <w:rsid w:val="007801A7"/>
    <w:rsid w:val="007944A7"/>
    <w:rsid w:val="007952AB"/>
    <w:rsid w:val="007A066F"/>
    <w:rsid w:val="007A4DF6"/>
    <w:rsid w:val="007B361F"/>
    <w:rsid w:val="007B4A85"/>
    <w:rsid w:val="007C1975"/>
    <w:rsid w:val="007C25E1"/>
    <w:rsid w:val="007C3840"/>
    <w:rsid w:val="007C3B3B"/>
    <w:rsid w:val="007C3F04"/>
    <w:rsid w:val="007C76A5"/>
    <w:rsid w:val="007D04FA"/>
    <w:rsid w:val="007D3898"/>
    <w:rsid w:val="007D447F"/>
    <w:rsid w:val="007E1C84"/>
    <w:rsid w:val="007E5074"/>
    <w:rsid w:val="007F30E0"/>
    <w:rsid w:val="007F40C7"/>
    <w:rsid w:val="007F6013"/>
    <w:rsid w:val="00816277"/>
    <w:rsid w:val="00821B3F"/>
    <w:rsid w:val="00823FE0"/>
    <w:rsid w:val="00824549"/>
    <w:rsid w:val="0082709D"/>
    <w:rsid w:val="00833ED8"/>
    <w:rsid w:val="00834DE5"/>
    <w:rsid w:val="00835EEA"/>
    <w:rsid w:val="00843031"/>
    <w:rsid w:val="008431C8"/>
    <w:rsid w:val="00843D6A"/>
    <w:rsid w:val="00847514"/>
    <w:rsid w:val="0085295D"/>
    <w:rsid w:val="008557A8"/>
    <w:rsid w:val="00857CDB"/>
    <w:rsid w:val="008726DA"/>
    <w:rsid w:val="008779CC"/>
    <w:rsid w:val="00884438"/>
    <w:rsid w:val="00887DC2"/>
    <w:rsid w:val="008909C6"/>
    <w:rsid w:val="008A7503"/>
    <w:rsid w:val="008B1059"/>
    <w:rsid w:val="008B1600"/>
    <w:rsid w:val="008B5032"/>
    <w:rsid w:val="008B5D02"/>
    <w:rsid w:val="008C103B"/>
    <w:rsid w:val="008C24EC"/>
    <w:rsid w:val="008C2AA0"/>
    <w:rsid w:val="008C38B5"/>
    <w:rsid w:val="008D23EC"/>
    <w:rsid w:val="008D5511"/>
    <w:rsid w:val="008E36E4"/>
    <w:rsid w:val="008F1B36"/>
    <w:rsid w:val="008F415C"/>
    <w:rsid w:val="008F5645"/>
    <w:rsid w:val="00901563"/>
    <w:rsid w:val="009171AF"/>
    <w:rsid w:val="0092058F"/>
    <w:rsid w:val="00930A3F"/>
    <w:rsid w:val="00944A2B"/>
    <w:rsid w:val="00953979"/>
    <w:rsid w:val="00953E6C"/>
    <w:rsid w:val="00954F4A"/>
    <w:rsid w:val="00955BD9"/>
    <w:rsid w:val="009601B0"/>
    <w:rsid w:val="00962CF5"/>
    <w:rsid w:val="0097123B"/>
    <w:rsid w:val="00983FFA"/>
    <w:rsid w:val="00987CEA"/>
    <w:rsid w:val="009905FD"/>
    <w:rsid w:val="009940F1"/>
    <w:rsid w:val="009A0B80"/>
    <w:rsid w:val="009A181F"/>
    <w:rsid w:val="009A1DE4"/>
    <w:rsid w:val="009A4991"/>
    <w:rsid w:val="009B0536"/>
    <w:rsid w:val="009B1ACE"/>
    <w:rsid w:val="009B5868"/>
    <w:rsid w:val="009B5C56"/>
    <w:rsid w:val="009C172F"/>
    <w:rsid w:val="009C26B1"/>
    <w:rsid w:val="009C6476"/>
    <w:rsid w:val="009D356D"/>
    <w:rsid w:val="009D4C7E"/>
    <w:rsid w:val="009E1ECF"/>
    <w:rsid w:val="009E3F2F"/>
    <w:rsid w:val="009E65B5"/>
    <w:rsid w:val="00A07684"/>
    <w:rsid w:val="00A1045A"/>
    <w:rsid w:val="00A10A68"/>
    <w:rsid w:val="00A11B9A"/>
    <w:rsid w:val="00A12E16"/>
    <w:rsid w:val="00A2560D"/>
    <w:rsid w:val="00A43988"/>
    <w:rsid w:val="00A46EC7"/>
    <w:rsid w:val="00A517E1"/>
    <w:rsid w:val="00A52916"/>
    <w:rsid w:val="00A62609"/>
    <w:rsid w:val="00A65B2B"/>
    <w:rsid w:val="00A67688"/>
    <w:rsid w:val="00A67E39"/>
    <w:rsid w:val="00A7035B"/>
    <w:rsid w:val="00A7190E"/>
    <w:rsid w:val="00A74526"/>
    <w:rsid w:val="00A75F1E"/>
    <w:rsid w:val="00A830F8"/>
    <w:rsid w:val="00A83C88"/>
    <w:rsid w:val="00A83D87"/>
    <w:rsid w:val="00A83E1D"/>
    <w:rsid w:val="00A858CE"/>
    <w:rsid w:val="00A930A1"/>
    <w:rsid w:val="00A94A1B"/>
    <w:rsid w:val="00AA0834"/>
    <w:rsid w:val="00AA30E8"/>
    <w:rsid w:val="00AA47D9"/>
    <w:rsid w:val="00AA487D"/>
    <w:rsid w:val="00AB30D7"/>
    <w:rsid w:val="00AC42D2"/>
    <w:rsid w:val="00AD0B6E"/>
    <w:rsid w:val="00AD3A3F"/>
    <w:rsid w:val="00AE38AF"/>
    <w:rsid w:val="00AE593A"/>
    <w:rsid w:val="00AF39BC"/>
    <w:rsid w:val="00B11C48"/>
    <w:rsid w:val="00B1317F"/>
    <w:rsid w:val="00B1390C"/>
    <w:rsid w:val="00B16AD4"/>
    <w:rsid w:val="00B17BD9"/>
    <w:rsid w:val="00B2580D"/>
    <w:rsid w:val="00B27645"/>
    <w:rsid w:val="00B30857"/>
    <w:rsid w:val="00B31D4B"/>
    <w:rsid w:val="00B4390E"/>
    <w:rsid w:val="00B43FE5"/>
    <w:rsid w:val="00B503FF"/>
    <w:rsid w:val="00B601A8"/>
    <w:rsid w:val="00B62B84"/>
    <w:rsid w:val="00B664BA"/>
    <w:rsid w:val="00B67103"/>
    <w:rsid w:val="00B77107"/>
    <w:rsid w:val="00BB24A6"/>
    <w:rsid w:val="00BB2CAD"/>
    <w:rsid w:val="00BB36C2"/>
    <w:rsid w:val="00BB4F3C"/>
    <w:rsid w:val="00BB5EA8"/>
    <w:rsid w:val="00BD0FCC"/>
    <w:rsid w:val="00BD4869"/>
    <w:rsid w:val="00BE4633"/>
    <w:rsid w:val="00BF0FD9"/>
    <w:rsid w:val="00BF1716"/>
    <w:rsid w:val="00BF3503"/>
    <w:rsid w:val="00BF49DB"/>
    <w:rsid w:val="00C16467"/>
    <w:rsid w:val="00C20905"/>
    <w:rsid w:val="00C32796"/>
    <w:rsid w:val="00C47317"/>
    <w:rsid w:val="00C575A8"/>
    <w:rsid w:val="00C70256"/>
    <w:rsid w:val="00C71045"/>
    <w:rsid w:val="00C80569"/>
    <w:rsid w:val="00C81611"/>
    <w:rsid w:val="00C96139"/>
    <w:rsid w:val="00C961CE"/>
    <w:rsid w:val="00C97895"/>
    <w:rsid w:val="00CA0881"/>
    <w:rsid w:val="00CA0F2E"/>
    <w:rsid w:val="00CA6C72"/>
    <w:rsid w:val="00CB0C22"/>
    <w:rsid w:val="00CD5650"/>
    <w:rsid w:val="00CF4816"/>
    <w:rsid w:val="00D2696C"/>
    <w:rsid w:val="00D321E9"/>
    <w:rsid w:val="00D405D9"/>
    <w:rsid w:val="00D50893"/>
    <w:rsid w:val="00D65AC6"/>
    <w:rsid w:val="00D67FE7"/>
    <w:rsid w:val="00D71A57"/>
    <w:rsid w:val="00D75926"/>
    <w:rsid w:val="00D82568"/>
    <w:rsid w:val="00D87D44"/>
    <w:rsid w:val="00D9070B"/>
    <w:rsid w:val="00D938A3"/>
    <w:rsid w:val="00DA56E5"/>
    <w:rsid w:val="00DA6171"/>
    <w:rsid w:val="00DB54BC"/>
    <w:rsid w:val="00DB7143"/>
    <w:rsid w:val="00DC1291"/>
    <w:rsid w:val="00DC5B4C"/>
    <w:rsid w:val="00DC5C2B"/>
    <w:rsid w:val="00DD45D1"/>
    <w:rsid w:val="00DD4DA0"/>
    <w:rsid w:val="00DD6FB1"/>
    <w:rsid w:val="00DE1A76"/>
    <w:rsid w:val="00DE3B81"/>
    <w:rsid w:val="00DE61FA"/>
    <w:rsid w:val="00DF0EDF"/>
    <w:rsid w:val="00DF16CB"/>
    <w:rsid w:val="00DF1AF7"/>
    <w:rsid w:val="00DF232F"/>
    <w:rsid w:val="00DF76F4"/>
    <w:rsid w:val="00E01591"/>
    <w:rsid w:val="00E05336"/>
    <w:rsid w:val="00E142E8"/>
    <w:rsid w:val="00E16BC2"/>
    <w:rsid w:val="00E254EF"/>
    <w:rsid w:val="00E3076C"/>
    <w:rsid w:val="00E32771"/>
    <w:rsid w:val="00E40F4F"/>
    <w:rsid w:val="00E52F09"/>
    <w:rsid w:val="00E56104"/>
    <w:rsid w:val="00E61A02"/>
    <w:rsid w:val="00E8232D"/>
    <w:rsid w:val="00E900E3"/>
    <w:rsid w:val="00EA2C0D"/>
    <w:rsid w:val="00EA78AB"/>
    <w:rsid w:val="00EB021F"/>
    <w:rsid w:val="00EB10A3"/>
    <w:rsid w:val="00EB2A84"/>
    <w:rsid w:val="00EC4C83"/>
    <w:rsid w:val="00EC5FCE"/>
    <w:rsid w:val="00EC655E"/>
    <w:rsid w:val="00EE163B"/>
    <w:rsid w:val="00EE1C5C"/>
    <w:rsid w:val="00EE2C3B"/>
    <w:rsid w:val="00EE3B27"/>
    <w:rsid w:val="00EE3F44"/>
    <w:rsid w:val="00EE4061"/>
    <w:rsid w:val="00EF2BE6"/>
    <w:rsid w:val="00EF2DE8"/>
    <w:rsid w:val="00EF4E38"/>
    <w:rsid w:val="00F056F5"/>
    <w:rsid w:val="00F12C71"/>
    <w:rsid w:val="00F235FE"/>
    <w:rsid w:val="00F238AE"/>
    <w:rsid w:val="00F45B38"/>
    <w:rsid w:val="00F462D0"/>
    <w:rsid w:val="00F54077"/>
    <w:rsid w:val="00F57979"/>
    <w:rsid w:val="00F61E67"/>
    <w:rsid w:val="00F648B9"/>
    <w:rsid w:val="00F75DE7"/>
    <w:rsid w:val="00F75F22"/>
    <w:rsid w:val="00F778E7"/>
    <w:rsid w:val="00F77A6D"/>
    <w:rsid w:val="00F80D14"/>
    <w:rsid w:val="00F85150"/>
    <w:rsid w:val="00F86368"/>
    <w:rsid w:val="00F865A4"/>
    <w:rsid w:val="00F91544"/>
    <w:rsid w:val="00F93118"/>
    <w:rsid w:val="00FC5C5E"/>
    <w:rsid w:val="00FC698A"/>
    <w:rsid w:val="00FD4A65"/>
    <w:rsid w:val="00FD6ABF"/>
    <w:rsid w:val="00FE16BE"/>
    <w:rsid w:val="00FF1E0C"/>
    <w:rsid w:val="00FF42F6"/>
    <w:rsid w:val="00FF58D4"/>
    <w:rsid w:val="00F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537E"/>
  <w15:docId w15:val="{EC6871D9-CE5D-431E-9759-C2D4F7AC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E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46EC7"/>
  </w:style>
  <w:style w:type="paragraph" w:styleId="a5">
    <w:name w:val="footer"/>
    <w:basedOn w:val="a"/>
    <w:link w:val="a6"/>
    <w:uiPriority w:val="99"/>
    <w:unhideWhenUsed/>
    <w:rsid w:val="00A46E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46EC7"/>
  </w:style>
  <w:style w:type="paragraph" w:styleId="a7">
    <w:name w:val="Balloon Text"/>
    <w:basedOn w:val="a"/>
    <w:link w:val="a8"/>
    <w:uiPriority w:val="99"/>
    <w:semiHidden/>
    <w:unhideWhenUsed/>
    <w:rsid w:val="00A46E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46EC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6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622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2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601B0"/>
    <w:pPr>
      <w:ind w:left="720"/>
      <w:contextualSpacing/>
    </w:pPr>
  </w:style>
  <w:style w:type="character" w:customStyle="1" w:styleId="extended-textshort">
    <w:name w:val="extended-text__short"/>
    <w:basedOn w:val="a0"/>
    <w:rsid w:val="009601B0"/>
  </w:style>
  <w:style w:type="character" w:styleId="ab">
    <w:name w:val="Strong"/>
    <w:basedOn w:val="a0"/>
    <w:uiPriority w:val="22"/>
    <w:qFormat/>
    <w:rsid w:val="00C81611"/>
    <w:rPr>
      <w:b/>
      <w:bCs/>
    </w:rPr>
  </w:style>
  <w:style w:type="character" w:styleId="ac">
    <w:name w:val="Hyperlink"/>
    <w:basedOn w:val="a0"/>
    <w:uiPriority w:val="99"/>
    <w:unhideWhenUsed/>
    <w:rsid w:val="00B27645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843D6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9"/>
    <w:rsid w:val="004029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6C0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82959CD852B5D79DE64C737711573A03EDE2084A76D44A6087B5C967093D7C95803A706ACAD8301E5B71EE7BA83C275EA4A9CF6FBB93AB00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82959CD852B5D79DE64C737711573A03EDE2084A79D14A6087B5C967093D7C95803A706AC9D832415E64FF23A73F3840A5B6D36DBAA90B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82959CD852B5D79DE64C737711573A03EDE2084A76D44A6087B5C967093D7C95803A706ACADD3D1E5B71EE7BA83C275EA4A9CF6FBB93AB00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82959CD852B5D79DE64C737711573A03EDE2084A76D44A6087B5C967093D7C95803A706ACAD83D1E5B71EE7BA83C275EA4A9CF6FBB93AB00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EA0252BAFC1A4AB757774A09F3808B" ma:contentTypeVersion="1" ma:contentTypeDescription="Создание документа." ma:contentTypeScope="" ma:versionID="320e7fcc7fbb97ee2f56785a5ae731a1">
  <xsd:schema xmlns:xsd="http://www.w3.org/2001/XMLSchema" xmlns:p="http://schemas.microsoft.com/office/2006/metadata/properties" xmlns:ns2="1b050670-dba6-4558-8e74-6f3d4683dd9f" targetNamespace="http://schemas.microsoft.com/office/2006/metadata/properties" ma:root="true" ma:fieldsID="e276ba434b6f1b1c382a9b80bf3efcb2" ns2:_="">
    <xsd:import namespace="1b050670-dba6-4558-8e74-6f3d4683dd9f"/>
    <xsd:element name="properties">
      <xsd:complexType>
        <xsd:sequence>
          <xsd:element name="documentManagement">
            <xsd:complexType>
              <xsd:all>
                <xsd:element ref="ns2:Imported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b050670-dba6-4558-8e74-6f3d4683dd9f" elementFormDefault="qualified">
    <xsd:import namespace="http://schemas.microsoft.com/office/2006/documentManagement/types"/>
    <xsd:element name="ImportedFileName" ma:index="8" nillable="true" ma:displayName="ImportedFileName" ma:internalName="Imported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mportedFileName xmlns="1b050670-dba6-4558-8e74-6f3d4683dd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A3EF-CACE-4E74-9CC3-B8ECE381D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50670-dba6-4558-8e74-6f3d4683dd9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F74FAE-2A62-448E-BEFB-D5756B9C8C46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1b050670-dba6-4558-8e74-6f3d4683dd9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CEDA52-2233-48F2-B12C-C703BD3C54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2B404-17CC-4121-B6F1-F546AEAB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Ch</cp:lastModifiedBy>
  <cp:revision>2</cp:revision>
  <cp:lastPrinted>2020-02-12T13:36:00Z</cp:lastPrinted>
  <dcterms:created xsi:type="dcterms:W3CDTF">2022-11-10T06:57:00Z</dcterms:created>
  <dcterms:modified xsi:type="dcterms:W3CDTF">2022-11-10T06:57:00Z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</Properties>
</file>